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6E30" w:rsidRPr="00136E30" w:rsidRDefault="00136E30" w:rsidP="00136E30">
      <w:pPr>
        <w:rPr>
          <w:rFonts w:ascii="Arial" w:hAnsi="Arial" w:cs="David"/>
          <w:sz w:val="20"/>
          <w:szCs w:val="20"/>
          <w:rtl/>
        </w:rPr>
      </w:pPr>
      <w:r w:rsidRPr="00136E30">
        <w:rPr>
          <w:rFonts w:ascii="Arial" w:hAnsi="Arial" w:cs="David" w:hint="cs"/>
          <w:sz w:val="20"/>
          <w:szCs w:val="20"/>
          <w:rtl/>
        </w:rPr>
        <w:t>בס"ד</w:t>
      </w:r>
    </w:p>
    <w:tbl>
      <w:tblPr>
        <w:tblpPr w:leftFromText="180" w:rightFromText="180" w:vertAnchor="page" w:horzAnchor="margin" w:tblpY="3417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0"/>
        <w:gridCol w:w="2520"/>
      </w:tblGrid>
      <w:tr w:rsidR="00136E30" w:rsidRPr="00136E30" w:rsidTr="00136E30">
        <w:trPr>
          <w:trHeight w:val="35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משרד</w:t>
            </w:r>
            <w:r w:rsidRPr="00136E30">
              <w:rPr>
                <w:rFonts w:ascii="Arial" w:hAnsi="Arial" w:cs="David" w:hint="cs"/>
                <w:b/>
                <w:rtl/>
              </w:rPr>
              <w:t>:</w:t>
            </w:r>
          </w:p>
        </w:tc>
        <w:tc>
          <w:tcPr>
            <w:tcW w:w="2520" w:type="dxa"/>
          </w:tcPr>
          <w:p w:rsidR="00136E30" w:rsidRPr="00136E30" w:rsidRDefault="00136E30" w:rsidP="001E69B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האוצר, רשות המסים</w:t>
            </w:r>
          </w:p>
        </w:tc>
      </w:tr>
      <w:tr w:rsidR="00136E30" w:rsidRPr="00136E30" w:rsidTr="00136E30">
        <w:trPr>
          <w:trHeight w:val="361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rtl/>
              </w:rPr>
              <w:t>יחיד</w:t>
            </w:r>
            <w:r w:rsidRPr="00136E30">
              <w:rPr>
                <w:rFonts w:ascii="Arial" w:hAnsi="Arial" w:cs="David" w:hint="cs"/>
                <w:b/>
                <w:rtl/>
              </w:rPr>
              <w:t>ה מזמינה:</w:t>
            </w:r>
          </w:p>
        </w:tc>
        <w:tc>
          <w:tcPr>
            <w:tcW w:w="2520" w:type="dxa"/>
          </w:tcPr>
          <w:p w:rsidR="00136E30" w:rsidRPr="00136E30" w:rsidRDefault="00136E30" w:rsidP="00F471B9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שע"ם, אגף 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תשתיות </w:t>
            </w:r>
            <w:r w:rsidR="00533E97">
              <w:rPr>
                <w:rFonts w:ascii="Arial" w:hAnsi="Arial" w:cs="David" w:hint="cs"/>
                <w:b/>
                <w:rtl/>
              </w:rPr>
              <w:t>מחשוב</w:t>
            </w:r>
            <w:r w:rsidR="00F471B9">
              <w:rPr>
                <w:rFonts w:ascii="Arial" w:hAnsi="Arial" w:cs="David" w:hint="cs"/>
                <w:b/>
                <w:rtl/>
              </w:rPr>
              <w:t xml:space="preserve"> תוכנה</w:t>
            </w:r>
          </w:p>
        </w:tc>
      </w:tr>
      <w:tr w:rsidR="00136E30" w:rsidRPr="00136E30" w:rsidTr="00136E30">
        <w:trPr>
          <w:trHeight w:val="370"/>
        </w:trPr>
        <w:tc>
          <w:tcPr>
            <w:tcW w:w="1800" w:type="dxa"/>
            <w:shd w:val="clear" w:color="auto" w:fill="E6E6E6"/>
          </w:tcPr>
          <w:p w:rsidR="00136E30" w:rsidRPr="00136E30" w:rsidRDefault="00136E30" w:rsidP="00136E30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 w:hint="cs"/>
                <w:b/>
                <w:rtl/>
              </w:rPr>
              <w:t>תאריך חוות דעת:</w:t>
            </w:r>
          </w:p>
        </w:tc>
        <w:tc>
          <w:tcPr>
            <w:tcW w:w="2520" w:type="dxa"/>
          </w:tcPr>
          <w:p w:rsidR="00AD4B25" w:rsidRPr="00136E30" w:rsidRDefault="00084B1C" w:rsidP="00F41E08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26</w:t>
            </w:r>
            <w:r w:rsidR="00F471B9">
              <w:rPr>
                <w:rFonts w:ascii="Arial" w:hAnsi="Arial" w:cs="David" w:hint="cs"/>
                <w:b/>
                <w:rtl/>
              </w:rPr>
              <w:t>/</w:t>
            </w:r>
            <w:r w:rsidR="00F41E08">
              <w:rPr>
                <w:rFonts w:ascii="Arial" w:hAnsi="Arial" w:cs="David" w:hint="cs"/>
                <w:b/>
                <w:rtl/>
              </w:rPr>
              <w:t>09</w:t>
            </w:r>
            <w:r w:rsidR="00F471B9">
              <w:rPr>
                <w:rFonts w:ascii="Arial" w:hAnsi="Arial" w:cs="David" w:hint="cs"/>
                <w:b/>
                <w:rtl/>
              </w:rPr>
              <w:t>/202</w:t>
            </w:r>
            <w:r>
              <w:rPr>
                <w:rFonts w:ascii="Arial" w:hAnsi="Arial" w:cs="David" w:hint="cs"/>
                <w:b/>
                <w:rtl/>
              </w:rPr>
              <w:t>3</w:t>
            </w:r>
          </w:p>
        </w:tc>
      </w:tr>
    </w:tbl>
    <w:p w:rsidR="00136E30" w:rsidRPr="00F471B9" w:rsidRDefault="00F471B9" w:rsidP="00136E30">
      <w:pPr>
        <w:jc w:val="center"/>
        <w:rPr>
          <w:rFonts w:ascii="Arial" w:hAnsi="Arial" w:cs="Arial"/>
          <w:b/>
          <w:bCs/>
          <w:i/>
          <w:iCs/>
          <w:sz w:val="44"/>
          <w:szCs w:val="44"/>
          <w:rtl/>
        </w:rPr>
      </w:pP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תשתיות </w:t>
      </w:r>
      <w:r w:rsidR="00533E97" w:rsidRPr="00F471B9">
        <w:rPr>
          <w:rFonts w:hint="cs"/>
          <w:b/>
          <w:bCs/>
          <w:i/>
          <w:iCs/>
          <w:sz w:val="44"/>
          <w:szCs w:val="44"/>
          <w:rtl/>
        </w:rPr>
        <w:t>מחשוב</w:t>
      </w:r>
      <w:r w:rsidRPr="00F471B9">
        <w:rPr>
          <w:rFonts w:hint="cs"/>
          <w:b/>
          <w:bCs/>
          <w:i/>
          <w:iCs/>
          <w:sz w:val="44"/>
          <w:szCs w:val="44"/>
          <w:rtl/>
        </w:rPr>
        <w:t xml:space="preserve"> תוכנה</w:t>
      </w:r>
    </w:p>
    <w:p w:rsidR="001A28B2" w:rsidRDefault="001A28B2" w:rsidP="00136E30">
      <w:pPr>
        <w:rPr>
          <w:rFonts w:ascii="Arial" w:hAnsi="Arial" w:cs="David"/>
          <w:b/>
          <w:rtl/>
        </w:rPr>
      </w:pPr>
    </w:p>
    <w:p w:rsid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 xml:space="preserve">אל: </w:t>
      </w:r>
      <w:r w:rsidRPr="00136E30">
        <w:rPr>
          <w:rFonts w:ascii="Arial" w:hAnsi="Arial" w:cs="David" w:hint="cs"/>
          <w:b/>
          <w:rtl/>
        </w:rPr>
        <w:t xml:space="preserve">ועדת המכרזים </w:t>
      </w:r>
    </w:p>
    <w:p w:rsidR="00533E97" w:rsidRPr="00136E30" w:rsidRDefault="00533E97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p w:rsidR="00136E30" w:rsidRPr="00136E30" w:rsidRDefault="00136E30" w:rsidP="00136E30">
      <w:pPr>
        <w:jc w:val="center"/>
        <w:rPr>
          <w:rFonts w:ascii="Arial" w:hAnsi="Arial" w:cs="David"/>
          <w:bCs/>
          <w:u w:val="single"/>
          <w:rtl/>
        </w:rPr>
      </w:pPr>
      <w:r w:rsidRPr="00136E30">
        <w:rPr>
          <w:rFonts w:ascii="Arial" w:hAnsi="Arial" w:cs="David" w:hint="cs"/>
          <w:bCs/>
          <w:rtl/>
        </w:rPr>
        <w:t>הנדון:</w:t>
      </w:r>
      <w:r w:rsidRPr="00136E30">
        <w:rPr>
          <w:rFonts w:ascii="Arial" w:hAnsi="Arial" w:cs="David"/>
          <w:bCs/>
          <w:rtl/>
        </w:rPr>
        <w:t xml:space="preserve"> </w:t>
      </w:r>
      <w:r w:rsidRPr="00136E30">
        <w:rPr>
          <w:rFonts w:ascii="Arial" w:hAnsi="Arial" w:cs="David" w:hint="cs"/>
          <w:bCs/>
          <w:u w:val="single"/>
          <w:rtl/>
        </w:rPr>
        <w:t>חוות דעת מקצועית במסגרת כוונה להתקשר עם ספק יחיד/ ספק חוץ</w:t>
      </w:r>
    </w:p>
    <w:p w:rsidR="00136E30" w:rsidRPr="00136E30" w:rsidRDefault="00832E21" w:rsidP="00136E30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noProof/>
          <w:rtl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3924300</wp:posOffset>
                </wp:positionH>
                <wp:positionV relativeFrom="paragraph">
                  <wp:posOffset>150495</wp:posOffset>
                </wp:positionV>
                <wp:extent cx="342900" cy="228600"/>
                <wp:effectExtent l="0" t="0" r="0" b="0"/>
                <wp:wrapNone/>
                <wp:docPr id="5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4E5FA3" w:rsidRDefault="0005058D" w:rsidP="00136E30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09pt;margin-top:11.85pt;width:27pt;height:1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78M4sgIAALg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" filled="f" stroked="f">
                <v:textbox>
                  <w:txbxContent>
                    <w:p w:rsidR="0005058D" w:rsidRPr="004E5FA3" w:rsidRDefault="0005058D" w:rsidP="00136E30"/>
                  </w:txbxContent>
                </v:textbox>
              </v:shape>
            </w:pict>
          </mc:Fallback>
        </mc:AlternateContent>
      </w:r>
    </w:p>
    <w:p w:rsidR="00136E30" w:rsidRPr="00136E30" w:rsidRDefault="00136E30" w:rsidP="007C6E64">
      <w:pPr>
        <w:jc w:val="both"/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/>
          <w:rtl/>
        </w:rPr>
        <w:t>הבקשה מסתמכת על תקנה</w:t>
      </w:r>
      <w:r w:rsidRPr="00136E30">
        <w:rPr>
          <w:rFonts w:ascii="Arial" w:hAnsi="Arial" w:cs="David" w:hint="cs"/>
          <w:b/>
          <w:rtl/>
        </w:rPr>
        <w:t xml:space="preserve">  </w:t>
      </w:r>
      <w:r w:rsidR="002C0594">
        <w:rPr>
          <w:rFonts w:ascii="Arial" w:hAnsi="Arial" w:cs="David"/>
          <w:b/>
        </w:rPr>
        <w:sym w:font="Wingdings" w:char="F0FE"/>
      </w:r>
      <w:r w:rsidRPr="00136E30">
        <w:rPr>
          <w:rFonts w:ascii="Arial" w:hAnsi="Arial" w:cs="David" w:hint="cs"/>
          <w:b/>
          <w:rtl/>
        </w:rPr>
        <w:t xml:space="preserve"> 3(29) / </w:t>
      </w:r>
      <w:r w:rsidRPr="00136E30">
        <w:rPr>
          <w:rFonts w:ascii="Arial" w:hAnsi="Arial" w:cs="David"/>
          <w:b/>
        </w:rPr>
        <w:sym w:font="Wingdings" w:char="F072"/>
      </w:r>
      <w:r w:rsidRPr="00136E30">
        <w:rPr>
          <w:rFonts w:ascii="Arial" w:hAnsi="Arial" w:cs="David" w:hint="cs"/>
          <w:b/>
          <w:rtl/>
        </w:rPr>
        <w:t xml:space="preserve"> 3(31) </w:t>
      </w:r>
      <w:r w:rsidRPr="00136E30">
        <w:rPr>
          <w:rFonts w:ascii="Arial" w:hAnsi="Arial" w:cs="David"/>
          <w:b/>
          <w:rtl/>
        </w:rPr>
        <w:t>לתקנות חובת מכרזים</w:t>
      </w:r>
      <w:r w:rsidRPr="00136E30">
        <w:rPr>
          <w:rFonts w:ascii="Arial" w:hAnsi="Arial" w:cs="David" w:hint="cs"/>
          <w:b/>
          <w:rtl/>
        </w:rPr>
        <w:t xml:space="preserve"> ועל הוראות </w:t>
      </w:r>
      <w:proofErr w:type="spellStart"/>
      <w:r w:rsidRPr="00136E30">
        <w:rPr>
          <w:rFonts w:ascii="Arial" w:hAnsi="Arial" w:cs="David" w:hint="cs"/>
          <w:b/>
          <w:rtl/>
        </w:rPr>
        <w:t>תכ"ם</w:t>
      </w:r>
      <w:proofErr w:type="spellEnd"/>
      <w:r w:rsidRPr="00136E30">
        <w:rPr>
          <w:rFonts w:ascii="Arial" w:hAnsi="Arial" w:cs="David" w:hint="cs"/>
          <w:b/>
          <w:rtl/>
        </w:rPr>
        <w:t xml:space="preserve"> מס' 7.8.1 ו-7.8.2.</w:t>
      </w:r>
    </w:p>
    <w:p w:rsidR="00136E30" w:rsidRPr="00136E30" w:rsidRDefault="00136E30" w:rsidP="00136E30">
      <w:pPr>
        <w:jc w:val="both"/>
        <w:rPr>
          <w:rFonts w:ascii="Arial" w:hAnsi="Arial" w:cs="David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302"/>
      </w:tblGrid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highlight w:val="yellow"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136E30" w:rsidRPr="00136E30" w:rsidTr="00136E30">
        <w:tc>
          <w:tcPr>
            <w:tcW w:w="9178" w:type="dxa"/>
            <w:tcBorders>
              <w:bottom w:val="single" w:sz="4" w:space="0" w:color="auto"/>
            </w:tcBorders>
          </w:tcPr>
          <w:p w:rsidR="00136E30" w:rsidRDefault="00845F97" w:rsidP="008F48CD">
            <w:pPr>
              <w:ind w:left="799" w:hanging="799"/>
              <w:rPr>
                <w:rFonts w:ascii="Arial" w:hAnsi="Arial" w:cs="David"/>
                <w:b/>
                <w:rtl/>
              </w:rPr>
            </w:pPr>
            <w:bookmarkStart w:id="0" w:name="_GoBack"/>
            <w:r>
              <w:rPr>
                <w:rFonts w:ascii="David" w:hAnsi="David" w:cs="David" w:hint="cs"/>
                <w:sz w:val="20"/>
                <w:rtl/>
              </w:rPr>
              <w:t>שע"ם מעונין ל</w:t>
            </w:r>
            <w:r w:rsidR="009F18C8">
              <w:rPr>
                <w:rFonts w:ascii="David" w:hAnsi="David" w:cs="David" w:hint="cs"/>
                <w:sz w:val="20"/>
                <w:rtl/>
              </w:rPr>
              <w:t>שלם דמי תחזוקה שנתית</w:t>
            </w:r>
            <w:r w:rsidR="00EC2BDA">
              <w:rPr>
                <w:rFonts w:ascii="David" w:hAnsi="David" w:cs="David" w:hint="cs"/>
                <w:sz w:val="20"/>
                <w:rtl/>
              </w:rPr>
              <w:t xml:space="preserve"> ודמי רישוי </w:t>
            </w:r>
            <w:r w:rsidR="009F18C8">
              <w:rPr>
                <w:rFonts w:ascii="David" w:hAnsi="David" w:cs="David" w:hint="cs"/>
                <w:sz w:val="20"/>
                <w:rtl/>
              </w:rPr>
              <w:t xml:space="preserve"> לחברת </w:t>
            </w:r>
            <w:proofErr w:type="spellStart"/>
            <w:r w:rsidR="00A37A84">
              <w:rPr>
                <w:rFonts w:cs="David" w:hint="cs"/>
                <w:b/>
                <w:rtl/>
              </w:rPr>
              <w:t>לוגאון</w:t>
            </w:r>
            <w:proofErr w:type="spellEnd"/>
            <w:r w:rsidR="009F18C8">
              <w:rPr>
                <w:rFonts w:ascii="David" w:hAnsi="David" w:cs="David" w:hint="cs"/>
                <w:sz w:val="20"/>
                <w:rtl/>
              </w:rPr>
              <w:t xml:space="preserve"> על התוכנות מתוצרתה המופעלות במחשביו</w:t>
            </w:r>
            <w:r w:rsidR="00CE5D29">
              <w:rPr>
                <w:rFonts w:ascii="Arial" w:hAnsi="Arial" w:cs="David" w:hint="cs"/>
                <w:b/>
                <w:rtl/>
              </w:rPr>
              <w:t>.</w:t>
            </w:r>
          </w:p>
          <w:bookmarkEnd w:id="0"/>
          <w:p w:rsidR="002C4637" w:rsidRDefault="002C4637" w:rsidP="008F48CD">
            <w:pPr>
              <w:ind w:left="941" w:hanging="941"/>
              <w:rPr>
                <w:rFonts w:ascii="Calibri" w:hAnsi="Calibri" w:cs="David"/>
                <w:b/>
                <w:rtl/>
              </w:rPr>
            </w:pPr>
          </w:p>
          <w:p w:rsidR="008F48CD" w:rsidRDefault="008F48CD" w:rsidP="00AD4B25">
            <w:pPr>
              <w:ind w:left="941" w:hanging="941"/>
              <w:rPr>
                <w:rFonts w:ascii="Calibri" w:hAnsi="Calibri" w:cs="David"/>
                <w:b/>
                <w:rtl/>
              </w:rPr>
            </w:pPr>
            <w:r>
              <w:rPr>
                <w:rFonts w:ascii="Calibri" w:hAnsi="Calibri" w:cs="David" w:hint="cs"/>
                <w:b/>
                <w:rtl/>
              </w:rPr>
              <w:t>בנק שעות-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AD4B25">
              <w:rPr>
                <w:rFonts w:ascii="Calibri" w:hAnsi="Calibri" w:cs="David" w:hint="cs"/>
                <w:b/>
                <w:rtl/>
              </w:rPr>
              <w:t>25</w:t>
            </w:r>
            <w:r w:rsidR="002F5C0A">
              <w:rPr>
                <w:rFonts w:ascii="Calibri" w:hAnsi="Calibri" w:cs="David" w:hint="cs"/>
                <w:b/>
                <w:rtl/>
              </w:rPr>
              <w:t xml:space="preserve"> </w:t>
            </w:r>
            <w:r w:rsidR="002C4637">
              <w:rPr>
                <w:rFonts w:ascii="Calibri" w:hAnsi="Calibri" w:cs="David" w:hint="cs"/>
                <w:b/>
                <w:rtl/>
              </w:rPr>
              <w:t>שעות</w:t>
            </w:r>
          </w:p>
          <w:p w:rsidR="008F48CD" w:rsidRPr="00CE5D29" w:rsidRDefault="008F48CD" w:rsidP="002F5C0A">
            <w:pPr>
              <w:rPr>
                <w:rFonts w:ascii="Arial" w:hAnsi="Arial" w:cs="David"/>
                <w:b/>
                <w:rtl/>
              </w:rPr>
            </w:pPr>
          </w:p>
        </w:tc>
      </w:tr>
    </w:tbl>
    <w:p w:rsidR="002F7AE5" w:rsidRDefault="002F7AE5" w:rsidP="003C4AAC">
      <w:pPr>
        <w:rPr>
          <w:rFonts w:ascii="Arial" w:hAnsi="Arial" w:cs="David"/>
          <w:bCs/>
          <w:rtl/>
        </w:rPr>
      </w:pPr>
    </w:p>
    <w:p w:rsidR="00136E30" w:rsidRPr="00136E30" w:rsidRDefault="00832E21" w:rsidP="003C4AAC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noProof/>
          <w:rtl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1647825</wp:posOffset>
                </wp:positionH>
                <wp:positionV relativeFrom="paragraph">
                  <wp:posOffset>-1905</wp:posOffset>
                </wp:positionV>
                <wp:extent cx="342900" cy="228600"/>
                <wp:effectExtent l="0" t="0" r="0" b="0"/>
                <wp:wrapNone/>
                <wp:docPr id="4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5058D" w:rsidRPr="003C4AAC" w:rsidRDefault="0005058D" w:rsidP="003C4AAC">
                            <w:pPr>
                              <w:rPr>
                                <w:rtl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129.75pt;margin-top:-.15pt;width:27pt;height:1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seiVtQ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WOCkaA9tOiB7Q26lXsU2+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" filled="f" stroked="f">
                <v:textbox>
                  <w:txbxContent>
                    <w:p w:rsidR="0005058D" w:rsidRPr="003C4AAC" w:rsidRDefault="0005058D" w:rsidP="003C4AAC">
                      <w:pPr>
                        <w:rPr>
                          <w:rtl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136E30" w:rsidRPr="00136E30">
        <w:rPr>
          <w:rFonts w:ascii="Arial" w:hAnsi="Arial" w:cs="David" w:hint="cs"/>
          <w:bCs/>
          <w:rtl/>
        </w:rPr>
        <w:t xml:space="preserve">האם קיים בנושא ההתקשרות מכרז </w:t>
      </w:r>
      <w:proofErr w:type="spellStart"/>
      <w:r w:rsidR="00136E30" w:rsidRPr="00136E30">
        <w:rPr>
          <w:rFonts w:ascii="Arial" w:hAnsi="Arial" w:cs="David" w:hint="cs"/>
          <w:bCs/>
          <w:rtl/>
        </w:rPr>
        <w:t>חשכ"לי</w:t>
      </w:r>
      <w:proofErr w:type="spellEnd"/>
      <w:r w:rsidR="00136E30" w:rsidRPr="00136E30">
        <w:rPr>
          <w:rFonts w:ascii="Arial" w:hAnsi="Arial" w:cs="David" w:hint="cs"/>
          <w:b/>
          <w:rtl/>
        </w:rPr>
        <w:t xml:space="preserve">                      </w:t>
      </w:r>
      <w:r w:rsidR="00136E30" w:rsidRPr="00136E30">
        <w:rPr>
          <w:rFonts w:ascii="Arial" w:hAnsi="Arial" w:cs="David"/>
          <w:b/>
        </w:rPr>
        <w:sym w:font="Wingdings" w:char="F072"/>
      </w:r>
      <w:r w:rsidR="00136E30" w:rsidRPr="00136E30">
        <w:rPr>
          <w:rFonts w:ascii="Arial" w:hAnsi="Arial" w:cs="David" w:hint="cs"/>
          <w:b/>
          <w:rtl/>
        </w:rPr>
        <w:t xml:space="preserve">  כן     </w:t>
      </w:r>
      <w:r w:rsidR="003C4AAC">
        <w:rPr>
          <w:rFonts w:ascii="Arial" w:hAnsi="Arial" w:cs="David"/>
          <w:b/>
        </w:rPr>
        <w:sym w:font="Wingdings" w:char="F0FE"/>
      </w:r>
      <w:r w:rsidR="00136E30" w:rsidRPr="00136E30">
        <w:rPr>
          <w:rFonts w:ascii="Arial" w:hAnsi="Arial" w:cs="David" w:hint="cs"/>
          <w:b/>
          <w:rtl/>
        </w:rPr>
        <w:t xml:space="preserve">  לא</w:t>
      </w: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533E97" w:rsidRDefault="00533E97" w:rsidP="002F7AE5">
      <w:pPr>
        <w:rPr>
          <w:rFonts w:ascii="Arial" w:hAnsi="Arial" w:cs="David"/>
          <w:bCs/>
          <w:rtl/>
        </w:rPr>
      </w:pPr>
    </w:p>
    <w:p w:rsidR="00136E30" w:rsidRPr="00136E30" w:rsidRDefault="00136E30" w:rsidP="002F7AE5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/>
          <w:bCs/>
          <w:rtl/>
        </w:rPr>
        <w:t>סוג ה</w:t>
      </w:r>
      <w:r w:rsidRPr="00136E30">
        <w:rPr>
          <w:rFonts w:ascii="Arial" w:hAnsi="Arial" w:cs="David" w:hint="cs"/>
          <w:bCs/>
          <w:rtl/>
        </w:rPr>
        <w:t>התקשרות</w:t>
      </w:r>
      <w:r w:rsidRPr="00136E30">
        <w:rPr>
          <w:rFonts w:ascii="Arial" w:hAnsi="Arial" w:cs="David" w:hint="cs"/>
          <w:b/>
          <w:rtl/>
        </w:rPr>
        <w:t>:</w:t>
      </w:r>
    </w:p>
    <w:tbl>
      <w:tblPr>
        <w:bidiVisual/>
        <w:tblW w:w="9178" w:type="dxa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136E30" w:rsidRPr="00136E30" w:rsidTr="002F7AE5">
        <w:tc>
          <w:tcPr>
            <w:tcW w:w="3085" w:type="dxa"/>
          </w:tcPr>
          <w:p w:rsidR="00136E30" w:rsidRPr="00136E30" w:rsidRDefault="00832E21" w:rsidP="001712B2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>
                      <wp:simplePos x="0" y="0"/>
                      <wp:positionH relativeFrom="column">
                        <wp:posOffset>5346700</wp:posOffset>
                      </wp:positionH>
                      <wp:positionV relativeFrom="paragraph">
                        <wp:posOffset>153035</wp:posOffset>
                      </wp:positionV>
                      <wp:extent cx="342900" cy="228600"/>
                      <wp:effectExtent l="0" t="0" r="0" b="0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/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2" o:spid="_x0000_s1028" type="#_x0000_t202" style="position:absolute;left:0;text-align:left;margin-left:421pt;margin-top:12.05pt;width:27pt;height:18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6Fa1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" filled="f" stroked="f">
                      <v:textbox>
                        <w:txbxContent>
                          <w:p w:rsidR="0005058D" w:rsidRPr="004E5FA3" w:rsidRDefault="0005058D" w:rsidP="00136E30"/>
                        </w:txbxContent>
                      </v:textbox>
                    </v:shape>
                  </w:pict>
                </mc:Fallback>
              </mc:AlternateContent>
            </w:r>
            <w:r w:rsidRPr="00136E30">
              <w:rPr>
                <w:rFonts w:ascii="Arial" w:hAnsi="Arial" w:cs="David"/>
                <w:bCs/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2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05058D" w:rsidRPr="004E5FA3" w:rsidRDefault="0005058D" w:rsidP="00136E30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a5u9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" filled="f" stroked="f">
                      <v:textbox>
                        <w:txbxContent>
                          <w:p w:rsidR="0005058D" w:rsidRPr="004E5FA3" w:rsidRDefault="0005058D" w:rsidP="00136E30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 </w:t>
            </w:r>
            <w:r w:rsidR="00EC2BDA"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136E30" w:rsidRPr="00136E30" w:rsidRDefault="0054790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 </w:t>
            </w:r>
            <w:r w:rsidR="00136E30" w:rsidRPr="00136E30">
              <w:rPr>
                <w:rFonts w:ascii="Arial" w:hAnsi="Arial" w:cs="David"/>
                <w:b/>
                <w:rtl/>
              </w:rPr>
              <w:t>שירות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>ים</w:t>
            </w:r>
          </w:p>
        </w:tc>
        <w:tc>
          <w:tcPr>
            <w:tcW w:w="3116" w:type="dxa"/>
          </w:tcPr>
          <w:p w:rsidR="00136E30" w:rsidRPr="00136E30" w:rsidRDefault="00136E30" w:rsidP="00845F97">
            <w:pPr>
              <w:ind w:right="283"/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 ביצוע </w:t>
            </w:r>
            <w:r w:rsidRPr="00136E30">
              <w:rPr>
                <w:rFonts w:ascii="Arial" w:hAnsi="Arial" w:cs="David"/>
                <w:b/>
                <w:rtl/>
              </w:rPr>
              <w:t>עבודה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94"/>
        <w:gridCol w:w="3019"/>
        <w:gridCol w:w="2689"/>
      </w:tblGrid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2F5C0A" w:rsidRDefault="002F5C0A" w:rsidP="00090D8A">
            <w:pPr>
              <w:rPr>
                <w:rFonts w:cs="David"/>
                <w:bCs/>
                <w:rtl/>
              </w:rPr>
            </w:pPr>
            <w:r w:rsidRPr="002F5C0A">
              <w:rPr>
                <w:rFonts w:cs="David"/>
                <w:bCs/>
              </w:rPr>
              <w:t>LOGON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מספר הספק </w:t>
            </w:r>
          </w:p>
          <w:p w:rsidR="00136E30" w:rsidRPr="00136E30" w:rsidRDefault="00136E30" w:rsidP="00845F97">
            <w:pPr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495E10" w:rsidP="00A37A84">
            <w:pPr>
              <w:rPr>
                <w:rFonts w:ascii="Arial" w:hAnsi="Arial" w:cs="David"/>
                <w:b/>
                <w:highlight w:val="yellow"/>
                <w:rtl/>
              </w:rPr>
            </w:pPr>
            <w:r w:rsidRPr="00495E10">
              <w:rPr>
                <w:rFonts w:ascii="Arial" w:hAnsi="Arial" w:cs="David" w:hint="cs"/>
                <w:b/>
                <w:rtl/>
              </w:rPr>
              <w:t>ע</w:t>
            </w:r>
            <w:r w:rsidR="00C26D88">
              <w:rPr>
                <w:rFonts w:ascii="Arial" w:hAnsi="Arial" w:cs="David" w:hint="cs"/>
                <w:b/>
                <w:rtl/>
              </w:rPr>
              <w:t xml:space="preserve">וסק </w:t>
            </w:r>
            <w:r w:rsidRPr="00495E10">
              <w:rPr>
                <w:rFonts w:ascii="Arial" w:hAnsi="Arial" w:cs="David" w:hint="cs"/>
                <w:b/>
                <w:rtl/>
              </w:rPr>
              <w:t>מ</w:t>
            </w:r>
            <w:r w:rsidR="00C26D88">
              <w:rPr>
                <w:rFonts w:ascii="Arial" w:hAnsi="Arial" w:cs="David" w:hint="cs"/>
                <w:b/>
                <w:rtl/>
              </w:rPr>
              <w:t>ורשה: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</w:t>
            </w:r>
            <w:r w:rsidR="00426A66" w:rsidRPr="00426A66">
              <w:rPr>
                <w:rFonts w:ascii="Arial" w:hAnsi="Arial" w:cs="David"/>
                <w:rtl/>
              </w:rPr>
              <w:t>51</w:t>
            </w:r>
            <w:r w:rsidR="00A37A84">
              <w:rPr>
                <w:rFonts w:ascii="Arial" w:hAnsi="Arial" w:cs="David" w:hint="cs"/>
                <w:rtl/>
              </w:rPr>
              <w:t>0979511</w:t>
            </w:r>
            <w:r w:rsidR="00C26D88">
              <w:rPr>
                <w:rFonts w:ascii="Arial" w:hAnsi="Arial" w:cs="David" w:hint="cs"/>
                <w:b/>
                <w:rtl/>
              </w:rPr>
              <w:t>,</w:t>
            </w:r>
            <w:r w:rsidRPr="00495E10">
              <w:rPr>
                <w:rFonts w:ascii="Arial" w:hAnsi="Arial" w:cs="David" w:hint="cs"/>
                <w:b/>
                <w:rtl/>
              </w:rPr>
              <w:t xml:space="preserve"> מס' ספק בממשלה: </w:t>
            </w:r>
            <w:r w:rsidR="00426A66" w:rsidRPr="00426A66">
              <w:rPr>
                <w:rFonts w:ascii="Arial" w:hAnsi="Arial" w:cs="David"/>
                <w:rtl/>
              </w:rPr>
              <w:t>40</w:t>
            </w:r>
            <w:r w:rsidR="00983D14">
              <w:rPr>
                <w:rFonts w:ascii="Arial" w:hAnsi="Arial" w:cs="David" w:hint="cs"/>
                <w:rtl/>
              </w:rPr>
              <w:t>00</w:t>
            </w:r>
            <w:r w:rsidR="00A37A84">
              <w:rPr>
                <w:rFonts w:ascii="Arial" w:hAnsi="Arial" w:cs="David" w:hint="cs"/>
                <w:rtl/>
              </w:rPr>
              <w:t>3657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36E30" w:rsidRPr="00136E30" w:rsidRDefault="003A79AC" w:rsidP="00845F97">
            <w:pPr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/>
                <w:b/>
              </w:rPr>
              <w:sym w:font="Wingdings" w:char="F0FE"/>
            </w:r>
            <w:r w:rsidR="00136E30" w:rsidRPr="00136E30">
              <w:rPr>
                <w:rFonts w:ascii="Arial" w:hAnsi="Arial" w:cs="David"/>
                <w:b/>
              </w:rPr>
              <w:t xml:space="preserve">     </w:t>
            </w:r>
            <w:r w:rsidR="00136E30" w:rsidRPr="00136E30">
              <w:rPr>
                <w:rFonts w:ascii="Arial" w:hAnsi="Arial" w:cs="David" w:hint="cs"/>
                <w:b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136E30" w:rsidRDefault="00136E30" w:rsidP="00845F97">
            <w:pPr>
              <w:rPr>
                <w:rFonts w:ascii="Arial" w:hAnsi="Arial" w:cs="David"/>
                <w:b/>
                <w:rtl/>
              </w:rPr>
            </w:pPr>
            <w:r w:rsidRPr="00136E30">
              <w:rPr>
                <w:rFonts w:ascii="Arial" w:hAnsi="Arial" w:cs="David"/>
                <w:b/>
              </w:rPr>
              <w:sym w:font="Wingdings" w:char="F072"/>
            </w:r>
            <w:r w:rsidRPr="00136E30">
              <w:rPr>
                <w:rFonts w:ascii="Arial" w:hAnsi="Arial" w:cs="David" w:hint="cs"/>
                <w:b/>
                <w:rtl/>
              </w:rPr>
              <w:t xml:space="preserve"> ספק חוץ 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AD4B25" w:rsidRDefault="00F41E08" w:rsidP="00F41E08">
            <w:pPr>
              <w:rPr>
                <w:rFonts w:ascii="Arial" w:hAnsi="Arial" w:cs="Arial"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sz w:val="22"/>
                <w:szCs w:val="22"/>
                <w:rtl/>
              </w:rPr>
              <w:t>19</w:t>
            </w:r>
            <w:r w:rsidR="00084B1C">
              <w:rPr>
                <w:rFonts w:ascii="Arial" w:hAnsi="Arial" w:cs="Arial" w:hint="cs"/>
                <w:sz w:val="22"/>
                <w:szCs w:val="22"/>
                <w:rtl/>
              </w:rPr>
              <w:t>7</w:t>
            </w:r>
            <w:r w:rsidR="00306B04">
              <w:rPr>
                <w:rFonts w:ascii="Arial" w:hAnsi="Arial" w:cs="Arial" w:hint="cs"/>
                <w:sz w:val="22"/>
                <w:szCs w:val="22"/>
                <w:rtl/>
              </w:rPr>
              <w:t>,</w:t>
            </w:r>
            <w:r w:rsidR="00084B1C">
              <w:rPr>
                <w:rFonts w:ascii="Arial" w:hAnsi="Arial" w:cs="Arial" w:hint="cs"/>
                <w:sz w:val="22"/>
                <w:szCs w:val="22"/>
                <w:rtl/>
              </w:rPr>
              <w:t>826</w:t>
            </w:r>
            <w:r w:rsidR="001E69B8" w:rsidRPr="00AD28C3">
              <w:rPr>
                <w:rFonts w:ascii="Arial" w:hAnsi="Arial" w:cs="David" w:hint="cs"/>
                <w:rtl/>
              </w:rPr>
              <w:t xml:space="preserve"> </w:t>
            </w:r>
            <w:r w:rsidR="001E69B8" w:rsidRPr="001E69B8">
              <w:rPr>
                <w:rFonts w:ascii="Arial" w:hAnsi="Arial" w:cs="David" w:hint="cs"/>
                <w:b/>
                <w:rtl/>
              </w:rPr>
              <w:t>₪ כולל מע"מ</w:t>
            </w:r>
          </w:p>
        </w:tc>
      </w:tr>
      <w:tr w:rsidR="00136E30" w:rsidRPr="00136E30" w:rsidTr="00C94940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136E30" w:rsidRPr="00136E30" w:rsidRDefault="00136E30" w:rsidP="00136E30">
            <w:pPr>
              <w:spacing w:line="360" w:lineRule="auto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6E30" w:rsidRPr="00306B04" w:rsidRDefault="008E3170" w:rsidP="00F41E08">
            <w:pPr>
              <w:rPr>
                <w:rFonts w:ascii="Arial" w:hAnsi="Arial" w:cs="David"/>
                <w:b/>
                <w:rtl/>
              </w:rPr>
            </w:pPr>
            <w:r w:rsidRPr="00306B04">
              <w:rPr>
                <w:rFonts w:ascii="Arial" w:hAnsi="Arial" w:cs="David"/>
                <w:b/>
                <w:rtl/>
              </w:rPr>
              <w:t>01.01.</w:t>
            </w:r>
            <w:r w:rsidR="00135266" w:rsidRPr="00306B04">
              <w:rPr>
                <w:rFonts w:ascii="Arial" w:hAnsi="Arial" w:cs="David" w:hint="cs"/>
                <w:b/>
                <w:rtl/>
              </w:rPr>
              <w:t>202</w:t>
            </w:r>
            <w:r w:rsidR="00084B1C">
              <w:rPr>
                <w:rFonts w:ascii="Arial" w:hAnsi="Arial" w:cs="David" w:hint="cs"/>
                <w:b/>
                <w:rtl/>
              </w:rPr>
              <w:t>4</w:t>
            </w:r>
            <w:r w:rsidRPr="00306B04">
              <w:rPr>
                <w:rFonts w:ascii="Arial" w:hAnsi="Arial" w:cs="David"/>
                <w:b/>
                <w:rtl/>
              </w:rPr>
              <w:t>-31.12.</w:t>
            </w:r>
            <w:r w:rsidR="00135266" w:rsidRPr="00306B04">
              <w:rPr>
                <w:rFonts w:ascii="Arial" w:hAnsi="Arial" w:cs="David" w:hint="cs"/>
                <w:b/>
                <w:rtl/>
              </w:rPr>
              <w:t>202</w:t>
            </w:r>
            <w:r w:rsidR="00084B1C">
              <w:rPr>
                <w:rFonts w:ascii="Arial" w:hAnsi="Arial" w:cs="David" w:hint="cs"/>
                <w:b/>
                <w:rtl/>
              </w:rPr>
              <w:t>4</w:t>
            </w:r>
          </w:p>
        </w:tc>
      </w:tr>
    </w:tbl>
    <w:p w:rsidR="00136E30" w:rsidRPr="00136E30" w:rsidRDefault="00136E30" w:rsidP="00136E30">
      <w:pPr>
        <w:rPr>
          <w:rFonts w:ascii="Arial" w:hAnsi="Arial" w:cs="David"/>
          <w:bCs/>
          <w:rtl/>
        </w:rPr>
      </w:pPr>
    </w:p>
    <w:p w:rsidR="001A28B2" w:rsidRDefault="001A28B2" w:rsidP="00BB074A">
      <w:pPr>
        <w:rPr>
          <w:rFonts w:ascii="Arial" w:hAnsi="Arial" w:cs="David"/>
          <w:bCs/>
          <w:rtl/>
        </w:rPr>
      </w:pPr>
    </w:p>
    <w:p w:rsidR="00533E97" w:rsidRDefault="00533E97" w:rsidP="00BB074A">
      <w:pPr>
        <w:rPr>
          <w:rFonts w:ascii="Arial" w:hAnsi="Arial" w:cs="David"/>
          <w:bCs/>
          <w:rtl/>
        </w:rPr>
      </w:pP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  <w:r w:rsidRPr="00136E30">
        <w:rPr>
          <w:rFonts w:ascii="Arial" w:hAnsi="Arial" w:cs="David" w:hint="cs"/>
          <w:bCs/>
          <w:rtl/>
        </w:rPr>
        <w:t>נימוקים כי הספק הוא ס</w:t>
      </w:r>
      <w:r w:rsidR="008747EE">
        <w:rPr>
          <w:rFonts w:ascii="Arial" w:hAnsi="Arial" w:cs="David" w:hint="cs"/>
          <w:bCs/>
          <w:rtl/>
        </w:rPr>
        <w:t>פק יחיד:</w:t>
      </w:r>
    </w:p>
    <w:p w:rsidR="00136E30" w:rsidRPr="00136E30" w:rsidRDefault="00136E30" w:rsidP="00BB074A">
      <w:pPr>
        <w:rPr>
          <w:rFonts w:ascii="Arial" w:hAnsi="Arial" w:cs="David"/>
          <w:bCs/>
          <w:rtl/>
        </w:rPr>
      </w:pPr>
    </w:p>
    <w:p w:rsidR="000401CF" w:rsidRDefault="007A15F9" w:rsidP="007A15F9">
      <w:pPr>
        <w:rPr>
          <w:rFonts w:cs="David"/>
          <w:rtl/>
        </w:rPr>
      </w:pPr>
      <w:r>
        <w:rPr>
          <w:rFonts w:cs="David" w:hint="cs"/>
          <w:b/>
          <w:rtl/>
        </w:rPr>
        <w:t xml:space="preserve">חברת </w:t>
      </w:r>
      <w:proofErr w:type="spellStart"/>
      <w:r w:rsidR="00A37A84">
        <w:rPr>
          <w:rFonts w:cs="David" w:hint="cs"/>
          <w:b/>
          <w:rtl/>
        </w:rPr>
        <w:t>לוגאון</w:t>
      </w:r>
      <w:proofErr w:type="spellEnd"/>
      <w:r w:rsidR="00E4790F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הינה היצרנית והבעלים של </w:t>
      </w:r>
      <w:r w:rsidR="0027295E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תוכנת </w:t>
      </w:r>
      <w:r>
        <w:rPr>
          <w:rFonts w:cs="David"/>
        </w:rPr>
        <w:t>DPT</w:t>
      </w:r>
      <w:r w:rsidR="0027295E">
        <w:rPr>
          <w:rFonts w:cs="David" w:hint="cs"/>
          <w:rtl/>
        </w:rPr>
        <w:t xml:space="preserve"> ו </w:t>
      </w:r>
      <w:r w:rsidR="0027295E">
        <w:rPr>
          <w:rFonts w:cs="David" w:hint="cs"/>
        </w:rPr>
        <w:t>XI</w:t>
      </w:r>
      <w:r w:rsidR="0027295E">
        <w:rPr>
          <w:rFonts w:cs="David"/>
        </w:rPr>
        <w:t>NFO</w:t>
      </w:r>
      <w:r>
        <w:rPr>
          <w:rFonts w:cs="David" w:hint="cs"/>
          <w:rtl/>
        </w:rPr>
        <w:t xml:space="preserve"> ומשווקת בלעדית את המוצר</w:t>
      </w:r>
      <w:r w:rsidR="0027295E">
        <w:rPr>
          <w:rFonts w:cs="David" w:hint="cs"/>
          <w:rtl/>
        </w:rPr>
        <w:t>ים ותחזוקתם</w:t>
      </w:r>
      <w:r>
        <w:rPr>
          <w:rFonts w:cs="David" w:hint="cs"/>
          <w:rtl/>
        </w:rPr>
        <w:t>.</w:t>
      </w:r>
    </w:p>
    <w:p w:rsidR="007A15F9" w:rsidRDefault="007A15F9" w:rsidP="005746FF">
      <w:pPr>
        <w:jc w:val="both"/>
        <w:rPr>
          <w:rFonts w:cs="David"/>
          <w:rtl/>
        </w:rPr>
      </w:pPr>
    </w:p>
    <w:p w:rsidR="00A03DDB" w:rsidRDefault="00A03DDB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 הינה מערכת של טבלאות מידע המשמשים את מערכי התכנות כמקור אחיד למידע קבוע , המידע הזה נטען לזיכרו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של המחשב ומשמש את כל המשתמשים הן בשאילתות ה </w:t>
      </w:r>
      <w:r>
        <w:rPr>
          <w:rFonts w:cs="David" w:hint="cs"/>
        </w:rPr>
        <w:t>ONLINE</w:t>
      </w:r>
      <w:r>
        <w:rPr>
          <w:rFonts w:cs="David" w:hint="cs"/>
          <w:rtl/>
        </w:rPr>
        <w:t xml:space="preserve">  והן במהלכי האצווה הרצים במערכת. בשיטת עבודה זו יש מקור אחד ואחיד לכל המערכות ועצם העובדה שהמידע נמצא בזיכרו</w:t>
      </w:r>
      <w:r>
        <w:rPr>
          <w:rFonts w:cs="David" w:hint="eastAsia"/>
          <w:rtl/>
        </w:rPr>
        <w:t>ן</w:t>
      </w:r>
      <w:r>
        <w:rPr>
          <w:rFonts w:cs="David" w:hint="cs"/>
          <w:rtl/>
        </w:rPr>
        <w:t xml:space="preserve"> המרכזי המשותף של המחשב נתון זמני גישה אפסיים למידע.</w:t>
      </w:r>
    </w:p>
    <w:p w:rsidR="00F471B9" w:rsidRDefault="00F471B9" w:rsidP="00A03DDB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מערכת טבלאות </w:t>
      </w:r>
      <w:r>
        <w:rPr>
          <w:rFonts w:cs="David" w:hint="cs"/>
        </w:rPr>
        <w:t>DPT</w:t>
      </w:r>
      <w:r>
        <w:rPr>
          <w:rFonts w:cs="David" w:hint="cs"/>
          <w:rtl/>
        </w:rPr>
        <w:t xml:space="preserve"> מוטמעת באלפי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ב</w:t>
      </w:r>
      <w:r w:rsidR="00533E97">
        <w:rPr>
          <w:rFonts w:cs="David" w:hint="cs"/>
          <w:rtl/>
        </w:rPr>
        <w:t xml:space="preserve">כל </w:t>
      </w:r>
      <w:r>
        <w:rPr>
          <w:rFonts w:cs="David" w:hint="cs"/>
          <w:rtl/>
        </w:rPr>
        <w:t xml:space="preserve">מערכות שע"מ, כל ניסיון להחליף את מערכת הטבלאות הזו תצריך </w:t>
      </w:r>
      <w:r w:rsidR="00533E97">
        <w:rPr>
          <w:rFonts w:cs="David" w:hint="cs"/>
          <w:rtl/>
        </w:rPr>
        <w:t>אלפי שעות אדם של כלל אגפי היישומים</w:t>
      </w:r>
      <w:r>
        <w:rPr>
          <w:rFonts w:cs="David" w:hint="cs"/>
          <w:rtl/>
        </w:rPr>
        <w:t>,</w:t>
      </w:r>
      <w:r w:rsidR="00533E97">
        <w:rPr>
          <w:rFonts w:cs="David" w:hint="cs"/>
          <w:rtl/>
        </w:rPr>
        <w:t xml:space="preserve"> הסיכון בביצוע החלפה של מערכת מרכזית כזו הינה גבוהה מאוד ורמת הסבירות שתקרא תקלה גדולה מאוד.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לא ניתן</w:t>
      </w:r>
      <w:r>
        <w:rPr>
          <w:rFonts w:cs="David" w:hint="cs"/>
          <w:rtl/>
        </w:rPr>
        <w:t xml:space="preserve"> לאמוד את עלויות שעות העבודה של החלפת מערכת כזו.</w:t>
      </w:r>
    </w:p>
    <w:p w:rsidR="00F471B9" w:rsidRDefault="00F471B9" w:rsidP="005746FF">
      <w:pPr>
        <w:jc w:val="both"/>
        <w:rPr>
          <w:rFonts w:cs="David"/>
          <w:rtl/>
        </w:rPr>
      </w:pPr>
    </w:p>
    <w:p w:rsidR="00A03DDB" w:rsidRDefault="00A03DDB" w:rsidP="00533E97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משמשת את מערכי התכנות לבצע </w:t>
      </w:r>
      <w:r>
        <w:rPr>
          <w:rFonts w:cs="David"/>
        </w:rPr>
        <w:t>cross referencing</w:t>
      </w:r>
      <w:r>
        <w:rPr>
          <w:rFonts w:cs="David" w:hint="cs"/>
          <w:rtl/>
        </w:rPr>
        <w:t xml:space="preserve"> 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שנכתבו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. התוכנה קוראת את כל ספריות של </w:t>
      </w:r>
      <w:proofErr w:type="spellStart"/>
      <w:r>
        <w:rPr>
          <w:rFonts w:cs="David" w:hint="cs"/>
          <w:rtl/>
        </w:rPr>
        <w:t>תוכניות</w:t>
      </w:r>
      <w:proofErr w:type="spellEnd"/>
      <w:r>
        <w:rPr>
          <w:rFonts w:cs="David" w:hint="cs"/>
          <w:rtl/>
        </w:rPr>
        <w:t xml:space="preserve"> המקור האלו מבצעת עליהם </w:t>
      </w:r>
      <w:r>
        <w:rPr>
          <w:rFonts w:cs="David"/>
        </w:rPr>
        <w:t>indexing</w:t>
      </w:r>
      <w:r>
        <w:rPr>
          <w:rFonts w:cs="David" w:hint="cs"/>
          <w:rtl/>
        </w:rPr>
        <w:t xml:space="preserve">  </w:t>
      </w:r>
      <w:r>
        <w:rPr>
          <w:rFonts w:cs="David" w:hint="cs"/>
          <w:rtl/>
        </w:rPr>
        <w:lastRenderedPageBreak/>
        <w:t xml:space="preserve">ומאפשרת לצוותי התכנות לדעת מי יושפע  משינוי של מבנה נתונים , מי קורא לתוכנית נקראת ומי יושפע משינוי בתוכנית הנקראת. הדוגמאות הטובות ביותר היו שני מהלכים שקראו בשנים האחרונות אחד של שינוי גודל שדה המיקוד בכתובות מ5 ספרות ל 7 ספרות וכן שינוי גודל של שדה מספר רכב מ7 ספרות ל 8 ספרות. השינויים האלו הצריכו התערבות של צוותי התוכנית בכל </w:t>
      </w:r>
      <w:proofErr w:type="spellStart"/>
      <w:r>
        <w:rPr>
          <w:rFonts w:cs="David" w:hint="cs"/>
          <w:rtl/>
        </w:rPr>
        <w:t>תוכנית</w:t>
      </w:r>
      <w:proofErr w:type="spellEnd"/>
      <w:r>
        <w:rPr>
          <w:rFonts w:cs="David" w:hint="cs"/>
          <w:rtl/>
        </w:rPr>
        <w:t xml:space="preserve"> או קובץ או מפה שהשתמשו או הציגו את הנתונים הללו. ללא תוכנת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 או קודמו המבצע של שינוי גודל שדות היה יכול לקחת שנים אם אין ספור תקלות.</w:t>
      </w:r>
    </w:p>
    <w:p w:rsidR="00A03DDB" w:rsidRDefault="00A03DDB" w:rsidP="00533E97">
      <w:pPr>
        <w:jc w:val="both"/>
        <w:rPr>
          <w:rFonts w:cs="David"/>
          <w:rtl/>
        </w:rPr>
      </w:pPr>
    </w:p>
    <w:p w:rsidR="00F471B9" w:rsidRDefault="00F471B9" w:rsidP="00416D59">
      <w:pPr>
        <w:jc w:val="both"/>
        <w:rPr>
          <w:rFonts w:cs="David"/>
          <w:rtl/>
        </w:rPr>
      </w:pPr>
      <w:r>
        <w:rPr>
          <w:rFonts w:cs="David" w:hint="cs"/>
          <w:rtl/>
        </w:rPr>
        <w:t xml:space="preserve">תוכנת ה </w:t>
      </w:r>
      <w:r>
        <w:rPr>
          <w:rFonts w:cs="David"/>
        </w:rPr>
        <w:t xml:space="preserve">cross-referencing </w:t>
      </w:r>
      <w:r>
        <w:rPr>
          <w:rFonts w:cs="David" w:hint="cs"/>
          <w:rtl/>
        </w:rPr>
        <w:t xml:space="preserve"> בשם </w:t>
      </w:r>
      <w:r>
        <w:rPr>
          <w:rFonts w:cs="David" w:hint="cs"/>
        </w:rPr>
        <w:t>XINFO</w:t>
      </w:r>
      <w:r>
        <w:rPr>
          <w:rFonts w:cs="David" w:hint="cs"/>
          <w:rtl/>
        </w:rPr>
        <w:t xml:space="preserve"> הוטמע</w:t>
      </w:r>
      <w:r w:rsidR="00416D59">
        <w:rPr>
          <w:rFonts w:cs="David" w:hint="cs"/>
          <w:rtl/>
        </w:rPr>
        <w:t>ה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בשע"מ</w:t>
      </w:r>
      <w:proofErr w:type="spellEnd"/>
      <w:r>
        <w:rPr>
          <w:rFonts w:cs="David" w:hint="cs"/>
          <w:rtl/>
        </w:rPr>
        <w:t xml:space="preserve"> לפני </w:t>
      </w:r>
      <w:r w:rsidR="00084B1C">
        <w:rPr>
          <w:rFonts w:cs="David" w:hint="cs"/>
          <w:rtl/>
        </w:rPr>
        <w:t>שלש שנים</w:t>
      </w:r>
      <w:r>
        <w:rPr>
          <w:rFonts w:cs="David" w:hint="cs"/>
          <w:rtl/>
        </w:rPr>
        <w:t xml:space="preserve"> בהשקעה של </w:t>
      </w:r>
      <w:r w:rsidR="00533E97">
        <w:rPr>
          <w:rFonts w:cs="David" w:hint="cs"/>
          <w:rtl/>
        </w:rPr>
        <w:t>עשרות</w:t>
      </w:r>
      <w:r>
        <w:rPr>
          <w:rFonts w:cs="David" w:hint="cs"/>
          <w:rtl/>
        </w:rPr>
        <w:t xml:space="preserve"> שעות עבודה של אנשי אגף </w:t>
      </w:r>
      <w:proofErr w:type="spellStart"/>
      <w:r>
        <w:rPr>
          <w:rFonts w:cs="David" w:hint="cs"/>
          <w:rtl/>
        </w:rPr>
        <w:t>הסיסטם</w:t>
      </w:r>
      <w:proofErr w:type="spellEnd"/>
      <w:r>
        <w:rPr>
          <w:rFonts w:cs="David" w:hint="cs"/>
          <w:rtl/>
        </w:rPr>
        <w:t>.</w:t>
      </w:r>
      <w:r w:rsidR="00533E97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 </w:t>
      </w:r>
      <w:r w:rsidR="00533E97">
        <w:rPr>
          <w:rFonts w:cs="David" w:hint="cs"/>
          <w:rtl/>
        </w:rPr>
        <w:t>ה</w:t>
      </w:r>
      <w:r w:rsidR="00F41E08">
        <w:rPr>
          <w:rFonts w:cs="David" w:hint="cs"/>
          <w:rtl/>
        </w:rPr>
        <w:t>ושקעו ימי הדרכה לצוותי התכנות בצ</w:t>
      </w:r>
      <w:r w:rsidR="00533E97">
        <w:rPr>
          <w:rFonts w:cs="David" w:hint="cs"/>
          <w:rtl/>
        </w:rPr>
        <w:t xml:space="preserve">ורת העבודה של התוכנה. </w:t>
      </w:r>
      <w:r w:rsidR="00416D59">
        <w:rPr>
          <w:rFonts w:cs="David" w:hint="cs"/>
          <w:rtl/>
        </w:rPr>
        <w:t xml:space="preserve">ככל הידוע לי, אין תוכנה דומה בארץ עם משווק מורשה מקומי. </w:t>
      </w:r>
    </w:p>
    <w:p w:rsidR="00F471B9" w:rsidRDefault="00F471B9" w:rsidP="005746FF">
      <w:pPr>
        <w:jc w:val="both"/>
        <w:rPr>
          <w:rFonts w:cs="David"/>
          <w:rtl/>
        </w:rPr>
      </w:pPr>
    </w:p>
    <w:p w:rsidR="00533E97" w:rsidRDefault="00533E97" w:rsidP="005746FF">
      <w:pPr>
        <w:jc w:val="both"/>
        <w:rPr>
          <w:rFonts w:cs="David"/>
          <w:rtl/>
        </w:rPr>
      </w:pP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  <w:r w:rsidRPr="009F249B">
        <w:rPr>
          <w:rFonts w:cs="David" w:hint="cs"/>
          <w:b/>
          <w:bCs/>
          <w:u w:val="single"/>
          <w:rtl/>
        </w:rPr>
        <w:t xml:space="preserve">פירוט ההתקשרות </w:t>
      </w:r>
      <w:r>
        <w:rPr>
          <w:rFonts w:cs="David" w:hint="cs"/>
          <w:b/>
          <w:bCs/>
          <w:u w:val="single"/>
          <w:rtl/>
        </w:rPr>
        <w:t>:</w:t>
      </w:r>
    </w:p>
    <w:p w:rsidR="009F249B" w:rsidRDefault="009F249B" w:rsidP="005746FF">
      <w:pPr>
        <w:jc w:val="both"/>
        <w:rPr>
          <w:rFonts w:cs="David"/>
          <w:b/>
          <w:bCs/>
          <w:u w:val="single"/>
          <w:rtl/>
        </w:rPr>
      </w:pP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25 שעות  בתעריף </w:t>
      </w:r>
      <w:r w:rsidR="00F41E08">
        <w:rPr>
          <w:rFonts w:cs="David" w:hint="cs"/>
          <w:rtl/>
        </w:rPr>
        <w:t>25</w:t>
      </w:r>
      <w:r w:rsidR="00084B1C">
        <w:rPr>
          <w:rFonts w:cs="David" w:hint="cs"/>
          <w:rtl/>
        </w:rPr>
        <w:t>8</w:t>
      </w:r>
      <w:r w:rsidRPr="009F249B">
        <w:rPr>
          <w:rFonts w:cs="David" w:hint="cs"/>
          <w:rtl/>
        </w:rPr>
        <w:t xml:space="preserve"> ₪  לשעה לא כולל מע"מ </w:t>
      </w:r>
      <w:r w:rsidRPr="009F249B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סה"כ 6</w:t>
      </w:r>
      <w:r w:rsidR="00F41E08">
        <w:rPr>
          <w:rFonts w:cs="David" w:hint="cs"/>
          <w:rtl/>
        </w:rPr>
        <w:t>,</w:t>
      </w:r>
      <w:r w:rsidR="00084B1C">
        <w:rPr>
          <w:rFonts w:cs="David" w:hint="cs"/>
          <w:rtl/>
        </w:rPr>
        <w:t>450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 w:hint="cs"/>
        </w:rPr>
        <w:t>XINFO</w:t>
      </w:r>
      <w:r w:rsidRPr="009F249B">
        <w:rPr>
          <w:rFonts w:cs="David" w:hint="cs"/>
          <w:rtl/>
        </w:rPr>
        <w:t xml:space="preserve"> </w:t>
      </w:r>
      <w:r w:rsidR="00F41E08">
        <w:rPr>
          <w:rFonts w:cs="David"/>
          <w:rtl/>
        </w:rPr>
        <w:t>–</w:t>
      </w:r>
      <w:r w:rsidRPr="009F249B">
        <w:rPr>
          <w:rFonts w:cs="David" w:hint="cs"/>
          <w:rtl/>
        </w:rPr>
        <w:t xml:space="preserve"> </w:t>
      </w:r>
      <w:r w:rsidR="00F41E08">
        <w:rPr>
          <w:rFonts w:cs="David" w:hint="cs"/>
          <w:rtl/>
        </w:rPr>
        <w:t>5</w:t>
      </w:r>
      <w:r w:rsidR="00084B1C">
        <w:rPr>
          <w:rFonts w:cs="David" w:hint="cs"/>
          <w:rtl/>
        </w:rPr>
        <w:t>3,832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9F249B" w:rsidRDefault="009F249B" w:rsidP="00F41E08">
      <w:pPr>
        <w:pStyle w:val="a8"/>
        <w:numPr>
          <w:ilvl w:val="0"/>
          <w:numId w:val="4"/>
        </w:numPr>
        <w:jc w:val="both"/>
        <w:rPr>
          <w:rFonts w:cs="David"/>
        </w:rPr>
      </w:pPr>
      <w:r w:rsidRPr="009F249B">
        <w:rPr>
          <w:rFonts w:cs="David" w:hint="cs"/>
          <w:rtl/>
        </w:rPr>
        <w:t xml:space="preserve">דמי תחזוקה שנתיים </w:t>
      </w:r>
      <w:r w:rsidRPr="009F249B">
        <w:rPr>
          <w:rFonts w:cs="David" w:hint="cs"/>
        </w:rPr>
        <w:t>DPT</w:t>
      </w:r>
      <w:r w:rsidRPr="009F249B">
        <w:rPr>
          <w:rFonts w:cs="David" w:hint="cs"/>
          <w:rtl/>
        </w:rPr>
        <w:t xml:space="preserve"> </w:t>
      </w:r>
      <w:r w:rsidRPr="009F249B">
        <w:rPr>
          <w:rFonts w:cs="David"/>
          <w:rtl/>
        </w:rPr>
        <w:t>–</w:t>
      </w:r>
      <w:r w:rsidR="00F41E08">
        <w:rPr>
          <w:rFonts w:cs="David" w:hint="cs"/>
          <w:rtl/>
        </w:rPr>
        <w:t xml:space="preserve"> 10</w:t>
      </w:r>
      <w:r w:rsidR="00084B1C">
        <w:rPr>
          <w:rFonts w:cs="David" w:hint="cs"/>
          <w:rtl/>
        </w:rPr>
        <w:t>8,800</w:t>
      </w:r>
      <w:r w:rsidRPr="009F249B">
        <w:rPr>
          <w:rFonts w:cs="David" w:hint="cs"/>
          <w:rtl/>
        </w:rPr>
        <w:t xml:space="preserve"> ₪ לא כולל מע"מ.</w:t>
      </w:r>
    </w:p>
    <w:p w:rsidR="009F249B" w:rsidRPr="00084B1C" w:rsidRDefault="009F249B" w:rsidP="009F249B">
      <w:pPr>
        <w:pStyle w:val="a8"/>
        <w:jc w:val="both"/>
        <w:rPr>
          <w:rFonts w:cs="David"/>
          <w:rtl/>
        </w:rPr>
      </w:pPr>
    </w:p>
    <w:p w:rsidR="00547900" w:rsidRPr="00547900" w:rsidRDefault="00547900" w:rsidP="005746FF">
      <w:pPr>
        <w:jc w:val="both"/>
        <w:rPr>
          <w:rFonts w:cs="David"/>
          <w:rtl/>
        </w:rPr>
      </w:pPr>
      <w:r w:rsidRPr="00547900">
        <w:rPr>
          <w:rFonts w:cs="David" w:hint="cs"/>
          <w:rtl/>
        </w:rPr>
        <w:t>ולפיכך החברה הינה בבחינת ספק יחיד לענ</w:t>
      </w:r>
      <w:r w:rsidR="008E32D5">
        <w:rPr>
          <w:rFonts w:cs="David" w:hint="cs"/>
          <w:rtl/>
        </w:rPr>
        <w:t>י</w:t>
      </w:r>
      <w:r w:rsidRPr="00547900">
        <w:rPr>
          <w:rFonts w:cs="David" w:hint="cs"/>
          <w:rtl/>
        </w:rPr>
        <w:t>ין זה.</w:t>
      </w:r>
    </w:p>
    <w:p w:rsidR="00136E30" w:rsidRPr="00136E30" w:rsidRDefault="00136E30" w:rsidP="00BB074A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>חוות דעתי זו ניתנת מתוקף היותי הסמכות המקצועית לנושא זה.</w:t>
      </w:r>
    </w:p>
    <w:p w:rsidR="008E3170" w:rsidRDefault="008E3170" w:rsidP="00136E30">
      <w:pPr>
        <w:rPr>
          <w:rFonts w:ascii="Arial" w:hAnsi="Arial" w:cs="David"/>
          <w:b/>
          <w:rtl/>
        </w:rPr>
      </w:pPr>
    </w:p>
    <w:p w:rsidR="008E317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בכבוד רב,                       </w:t>
      </w:r>
    </w:p>
    <w:p w:rsidR="00136E30" w:rsidRPr="00136E30" w:rsidRDefault="00136E30" w:rsidP="00136E30">
      <w:pPr>
        <w:rPr>
          <w:rFonts w:ascii="Arial" w:hAnsi="Arial" w:cs="David"/>
          <w:b/>
          <w:rtl/>
        </w:rPr>
      </w:pPr>
      <w:r w:rsidRPr="00136E30">
        <w:rPr>
          <w:rFonts w:ascii="Arial" w:hAnsi="Arial" w:cs="David" w:hint="cs"/>
          <w:b/>
          <w:rtl/>
        </w:rPr>
        <w:t xml:space="preserve">                           </w:t>
      </w:r>
    </w:p>
    <w:tbl>
      <w:tblPr>
        <w:bidiVisual/>
        <w:tblW w:w="870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84"/>
        <w:gridCol w:w="2964"/>
        <w:gridCol w:w="2856"/>
      </w:tblGrid>
      <w:tr w:rsidR="00C94940" w:rsidRPr="00136E30" w:rsidTr="00C94940">
        <w:tc>
          <w:tcPr>
            <w:tcW w:w="3033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>שמעון רוז</w:t>
            </w:r>
          </w:p>
        </w:tc>
        <w:tc>
          <w:tcPr>
            <w:tcW w:w="3119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rtl/>
              </w:rPr>
              <w:t xml:space="preserve">מנהל אגף א' </w:t>
            </w:r>
            <w:r>
              <w:rPr>
                <w:rFonts w:ascii="Arial" w:hAnsi="Arial" w:cs="David"/>
                <w:b/>
                <w:rtl/>
              </w:rPr>
              <w:t>–</w:t>
            </w:r>
            <w:r>
              <w:rPr>
                <w:rFonts w:ascii="Arial" w:hAnsi="Arial" w:cs="David" w:hint="cs"/>
                <w:b/>
                <w:rtl/>
              </w:rPr>
              <w:t xml:space="preserve"> תשתיות </w:t>
            </w:r>
            <w:proofErr w:type="spellStart"/>
            <w:r>
              <w:rPr>
                <w:rFonts w:ascii="Arial" w:hAnsi="Arial" w:cs="David" w:hint="cs"/>
                <w:b/>
                <w:rtl/>
              </w:rPr>
              <w:t>מיחשוב</w:t>
            </w:r>
            <w:proofErr w:type="spellEnd"/>
            <w:r>
              <w:rPr>
                <w:rFonts w:ascii="Arial" w:hAnsi="Arial" w:cs="David" w:hint="cs"/>
                <w:b/>
                <w:rtl/>
              </w:rPr>
              <w:t xml:space="preserve"> תוכנה</w:t>
            </w:r>
            <w:r w:rsidR="00C94940">
              <w:rPr>
                <w:rFonts w:ascii="Tahoma" w:hAnsi="Tahoma" w:cs="Tahoma"/>
                <w:color w:val="5F497A"/>
                <w:sz w:val="20"/>
                <w:szCs w:val="20"/>
              </w:rPr>
              <w:t> </w:t>
            </w:r>
          </w:p>
        </w:tc>
        <w:tc>
          <w:tcPr>
            <w:tcW w:w="2552" w:type="dxa"/>
            <w:tcBorders>
              <w:bottom w:val="single" w:sz="4" w:space="0" w:color="auto"/>
            </w:tcBorders>
          </w:tcPr>
          <w:p w:rsidR="00C94940" w:rsidRPr="00136E30" w:rsidRDefault="00F471B9" w:rsidP="009E2629">
            <w:pPr>
              <w:spacing w:line="360" w:lineRule="auto"/>
              <w:rPr>
                <w:rFonts w:ascii="Arial" w:hAnsi="Arial" w:cs="David"/>
                <w:b/>
                <w:rtl/>
              </w:rPr>
            </w:pPr>
            <w:r>
              <w:rPr>
                <w:rFonts w:ascii="Arial" w:hAnsi="Arial" w:cs="David" w:hint="cs"/>
                <w:b/>
                <w:noProof/>
                <w:rtl/>
              </w:rPr>
              <w:drawing>
                <wp:inline distT="0" distB="0" distL="0" distR="0">
                  <wp:extent cx="1676400" cy="504825"/>
                  <wp:effectExtent l="0" t="0" r="0" b="9525"/>
                  <wp:docPr id="6" name="Picture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" name="שמעון רוז - חתימה.bmp"/>
                          <pic:cNvPicPr/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76400" cy="50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94940" w:rsidRPr="00136E30" w:rsidTr="00C94940">
        <w:tc>
          <w:tcPr>
            <w:tcW w:w="3033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שם בעל הסמכות המקצועית</w:t>
            </w:r>
          </w:p>
        </w:tc>
        <w:tc>
          <w:tcPr>
            <w:tcW w:w="3119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תפקיד בעל הסמכות המקצועית</w:t>
            </w:r>
          </w:p>
        </w:tc>
        <w:tc>
          <w:tcPr>
            <w:tcW w:w="2552" w:type="dxa"/>
            <w:tcBorders>
              <w:top w:val="single" w:sz="4" w:space="0" w:color="auto"/>
            </w:tcBorders>
            <w:shd w:val="clear" w:color="auto" w:fill="E6E6E6"/>
          </w:tcPr>
          <w:p w:rsidR="00C94940" w:rsidRPr="00136E30" w:rsidRDefault="00C94940" w:rsidP="009E2629">
            <w:pPr>
              <w:spacing w:line="360" w:lineRule="auto"/>
              <w:jc w:val="center"/>
              <w:rPr>
                <w:rFonts w:ascii="Arial" w:hAnsi="Arial" w:cs="David"/>
                <w:bCs/>
                <w:rtl/>
              </w:rPr>
            </w:pPr>
            <w:r w:rsidRPr="00136E30">
              <w:rPr>
                <w:rFonts w:ascii="Arial" w:hAnsi="Arial" w:cs="David" w:hint="cs"/>
                <w:bCs/>
                <w:rtl/>
              </w:rPr>
              <w:t>חתימה</w:t>
            </w:r>
          </w:p>
        </w:tc>
      </w:tr>
    </w:tbl>
    <w:p w:rsidR="00136E30" w:rsidRDefault="00136E30" w:rsidP="00F471B9"/>
    <w:sectPr w:rsidR="00136E30" w:rsidSect="00533E97">
      <w:footerReference w:type="default" r:id="rId9"/>
      <w:endnotePr>
        <w:numFmt w:val="lowerLetter"/>
      </w:endnotePr>
      <w:pgSz w:w="11906" w:h="16838"/>
      <w:pgMar w:top="1134" w:right="1797" w:bottom="1560" w:left="1797" w:header="720" w:footer="227" w:gutter="0"/>
      <w:cols w:space="720"/>
      <w:bidi/>
      <w:rtlGutter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94836" w:rsidRDefault="00C94836" w:rsidP="00CC1E4B">
      <w:r>
        <w:separator/>
      </w:r>
    </w:p>
  </w:endnote>
  <w:endnote w:type="continuationSeparator" w:id="0">
    <w:p w:rsidR="00C94836" w:rsidRDefault="00C94836" w:rsidP="00CC1E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5058D" w:rsidRDefault="0005058D" w:rsidP="00CC1E4B">
    <w:pPr>
      <w:pStyle w:val="a6"/>
      <w:bidi w:val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94836" w:rsidRDefault="00C94836" w:rsidP="00CC1E4B">
      <w:r>
        <w:separator/>
      </w:r>
    </w:p>
  </w:footnote>
  <w:footnote w:type="continuationSeparator" w:id="0">
    <w:p w:rsidR="00C94836" w:rsidRDefault="00C94836" w:rsidP="00CC1E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EEA7D9B"/>
    <w:multiLevelType w:val="hybridMultilevel"/>
    <w:tmpl w:val="A46AF98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40975E1"/>
    <w:multiLevelType w:val="hybridMultilevel"/>
    <w:tmpl w:val="D1D68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C7A4CB4"/>
    <w:multiLevelType w:val="hybridMultilevel"/>
    <w:tmpl w:val="9006D5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numFmt w:val="lowerLetter"/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36E30"/>
    <w:rsid w:val="00023383"/>
    <w:rsid w:val="00024985"/>
    <w:rsid w:val="000401CF"/>
    <w:rsid w:val="0005058D"/>
    <w:rsid w:val="00080831"/>
    <w:rsid w:val="00084B1C"/>
    <w:rsid w:val="00090BEB"/>
    <w:rsid w:val="00090D8A"/>
    <w:rsid w:val="000C126F"/>
    <w:rsid w:val="000E32DC"/>
    <w:rsid w:val="00135266"/>
    <w:rsid w:val="00136E30"/>
    <w:rsid w:val="001712B2"/>
    <w:rsid w:val="00192DE7"/>
    <w:rsid w:val="001A28B2"/>
    <w:rsid w:val="001E69B8"/>
    <w:rsid w:val="00215618"/>
    <w:rsid w:val="00240739"/>
    <w:rsid w:val="00270F94"/>
    <w:rsid w:val="0027295E"/>
    <w:rsid w:val="002B4996"/>
    <w:rsid w:val="002C0594"/>
    <w:rsid w:val="002C4637"/>
    <w:rsid w:val="002D3E80"/>
    <w:rsid w:val="002F5C0A"/>
    <w:rsid w:val="002F7AE5"/>
    <w:rsid w:val="00306B04"/>
    <w:rsid w:val="003444C0"/>
    <w:rsid w:val="003A6240"/>
    <w:rsid w:val="003A79AC"/>
    <w:rsid w:val="003C4AAC"/>
    <w:rsid w:val="003E0A5E"/>
    <w:rsid w:val="00412898"/>
    <w:rsid w:val="00416D59"/>
    <w:rsid w:val="0042280E"/>
    <w:rsid w:val="00426A66"/>
    <w:rsid w:val="004330A7"/>
    <w:rsid w:val="00442F3C"/>
    <w:rsid w:val="00495E10"/>
    <w:rsid w:val="00496CAE"/>
    <w:rsid w:val="004C5AB5"/>
    <w:rsid w:val="005306D2"/>
    <w:rsid w:val="00533E97"/>
    <w:rsid w:val="00547900"/>
    <w:rsid w:val="005746FF"/>
    <w:rsid w:val="006448BF"/>
    <w:rsid w:val="0066013A"/>
    <w:rsid w:val="00674874"/>
    <w:rsid w:val="00696126"/>
    <w:rsid w:val="006978AD"/>
    <w:rsid w:val="006A762E"/>
    <w:rsid w:val="006B043E"/>
    <w:rsid w:val="006B2EA5"/>
    <w:rsid w:val="006C7E70"/>
    <w:rsid w:val="006E7CB7"/>
    <w:rsid w:val="0070236E"/>
    <w:rsid w:val="00751875"/>
    <w:rsid w:val="007A15F9"/>
    <w:rsid w:val="007C01F5"/>
    <w:rsid w:val="007C6E64"/>
    <w:rsid w:val="00832E21"/>
    <w:rsid w:val="00845F97"/>
    <w:rsid w:val="0087275E"/>
    <w:rsid w:val="008747EE"/>
    <w:rsid w:val="008B32EA"/>
    <w:rsid w:val="008E3170"/>
    <w:rsid w:val="008E32D5"/>
    <w:rsid w:val="008F48CD"/>
    <w:rsid w:val="009310C0"/>
    <w:rsid w:val="00932348"/>
    <w:rsid w:val="00933EFA"/>
    <w:rsid w:val="00983D14"/>
    <w:rsid w:val="009E2629"/>
    <w:rsid w:val="009F18C8"/>
    <w:rsid w:val="009F249B"/>
    <w:rsid w:val="00A03DDB"/>
    <w:rsid w:val="00A33703"/>
    <w:rsid w:val="00A379B5"/>
    <w:rsid w:val="00A37A84"/>
    <w:rsid w:val="00A5599E"/>
    <w:rsid w:val="00AA6B06"/>
    <w:rsid w:val="00AD183F"/>
    <w:rsid w:val="00AD28C3"/>
    <w:rsid w:val="00AD4B25"/>
    <w:rsid w:val="00AF0589"/>
    <w:rsid w:val="00B142D1"/>
    <w:rsid w:val="00B16FED"/>
    <w:rsid w:val="00B2300E"/>
    <w:rsid w:val="00B66C8C"/>
    <w:rsid w:val="00B7285E"/>
    <w:rsid w:val="00B80941"/>
    <w:rsid w:val="00BB074A"/>
    <w:rsid w:val="00C109A7"/>
    <w:rsid w:val="00C2533D"/>
    <w:rsid w:val="00C26D88"/>
    <w:rsid w:val="00C35150"/>
    <w:rsid w:val="00C94836"/>
    <w:rsid w:val="00C94940"/>
    <w:rsid w:val="00CB1F41"/>
    <w:rsid w:val="00CC1E4B"/>
    <w:rsid w:val="00CE5D29"/>
    <w:rsid w:val="00D11D25"/>
    <w:rsid w:val="00D14D88"/>
    <w:rsid w:val="00D942F5"/>
    <w:rsid w:val="00DC573A"/>
    <w:rsid w:val="00DE33A6"/>
    <w:rsid w:val="00DF3D9B"/>
    <w:rsid w:val="00E176E2"/>
    <w:rsid w:val="00E2013E"/>
    <w:rsid w:val="00E4790F"/>
    <w:rsid w:val="00EC28EB"/>
    <w:rsid w:val="00EC2BDA"/>
    <w:rsid w:val="00ED1318"/>
    <w:rsid w:val="00F16899"/>
    <w:rsid w:val="00F41E08"/>
    <w:rsid w:val="00F471B9"/>
    <w:rsid w:val="00F50C67"/>
    <w:rsid w:val="00F65288"/>
    <w:rsid w:val="00F66998"/>
    <w:rsid w:val="00F7076C"/>
    <w:rsid w:val="00FD21E5"/>
    <w:rsid w:val="00FF11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EA6DC0E-E0A3-4D36-878D-07382B4347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a">
    <w:name w:val="Normal"/>
    <w:qFormat/>
    <w:rsid w:val="00136E30"/>
    <w:pPr>
      <w:bidi/>
    </w:pPr>
    <w:rPr>
      <w:rFonts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136E30"/>
    <w:pPr>
      <w:bidi/>
    </w:pPr>
    <w:rPr>
      <w:rFonts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136E30"/>
    <w:rPr>
      <w:b/>
      <w:i/>
      <w:dstrike w:val="0"/>
      <w:color w:val="3464BA"/>
      <w:u w:val="dotted" w:color="3464BA"/>
      <w:vertAlign w:val="baseline"/>
    </w:rPr>
  </w:style>
  <w:style w:type="paragraph" w:styleId="a4">
    <w:name w:val="header"/>
    <w:basedOn w:val="a"/>
    <w:link w:val="a5"/>
    <w:rsid w:val="00CC1E4B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link w:val="a4"/>
    <w:rsid w:val="00CC1E4B"/>
    <w:rPr>
      <w:rFonts w:cs="Times New Roman"/>
      <w:sz w:val="24"/>
      <w:szCs w:val="24"/>
    </w:rPr>
  </w:style>
  <w:style w:type="paragraph" w:styleId="a6">
    <w:name w:val="footer"/>
    <w:basedOn w:val="a"/>
    <w:link w:val="a7"/>
    <w:rsid w:val="00CC1E4B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link w:val="a6"/>
    <w:rsid w:val="00CC1E4B"/>
    <w:rPr>
      <w:rFonts w:cs="Times New Roman"/>
      <w:sz w:val="24"/>
      <w:szCs w:val="24"/>
    </w:rPr>
  </w:style>
  <w:style w:type="paragraph" w:styleId="a8">
    <w:name w:val="List Paragraph"/>
    <w:basedOn w:val="a"/>
    <w:uiPriority w:val="34"/>
    <w:qFormat/>
    <w:rsid w:val="009F249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297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408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495</Words>
  <Characters>2421</Characters>
  <Application>Microsoft Office Word</Application>
  <DocSecurity>0</DocSecurity>
  <Lines>20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תבנית WORD 2000 עבור IMAGE WINDOWS 98.</vt:lpstr>
      <vt:lpstr>תבנית WORD 2000 עבור IMAGE WINDOWS 98.</vt:lpstr>
    </vt:vector>
  </TitlesOfParts>
  <Company>SHAAM</Company>
  <LinksUpToDate>false</LinksUpToDate>
  <CharactersWithSpaces>2911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תבנית WORD 2000 עבור IMAGE WINDOWS 98.</dc:title>
  <dc:subject/>
  <dc:creator>ברוך הינברגר</dc:creator>
  <cp:keywords/>
  <cp:lastModifiedBy>ליאת פתאל</cp:lastModifiedBy>
  <cp:revision>2</cp:revision>
  <cp:lastPrinted>2014-11-27T08:34:00Z</cp:lastPrinted>
  <dcterms:created xsi:type="dcterms:W3CDTF">2023-10-19T12:33:00Z</dcterms:created>
  <dcterms:modified xsi:type="dcterms:W3CDTF">2023-10-19T12:33:00Z</dcterms:modified>
</cp:coreProperties>
</file>